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0" w:type="auto"/>
        <w:tblInd w:w="-180" w:type="dxa"/>
        <w:tblLook w:val="04A0"/>
      </w:tblPr>
      <w:tblGrid>
        <w:gridCol w:w="1706"/>
        <w:gridCol w:w="6237"/>
        <w:gridCol w:w="1835"/>
      </w:tblGrid>
      <w:tr w:rsidR="009F285A" w:rsidTr="00CC589A">
        <w:tc>
          <w:tcPr>
            <w:tcW w:w="97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F285A" w:rsidRDefault="009F285A" w:rsidP="00CC589A">
            <w:pPr>
              <w:tabs>
                <w:tab w:val="left" w:pos="525"/>
              </w:tabs>
              <w:jc w:val="center"/>
            </w:pPr>
            <w:r>
              <w:t>i</w:t>
            </w:r>
            <w:r w:rsidR="0018493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1.75pt;height:51pt">
                  <v:imagedata r:id="rId5" o:title="logo diritti a scuola 2016_2"/>
                </v:shape>
              </w:pict>
            </w:r>
          </w:p>
        </w:tc>
      </w:tr>
      <w:tr w:rsidR="009F285A" w:rsidTr="00D078E6"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</w:tcPr>
          <w:p w:rsidR="009F285A" w:rsidRDefault="0018493B" w:rsidP="00CC589A">
            <w:pPr>
              <w:tabs>
                <w:tab w:val="left" w:pos="525"/>
              </w:tabs>
              <w:jc w:val="center"/>
            </w:pPr>
            <w:r>
              <w:rPr>
                <w:noProof/>
              </w:rPr>
              <w:pict>
                <v:shape id="_x0000_s1026" type="#_x0000_t75" style="position:absolute;left:0;text-align:left;margin-left:3.75pt;margin-top:8.3pt;width:79.8pt;height:70.5pt;z-index:251660288;mso-position-horizontal-relative:text;mso-position-vertical-relative:text">
                  <v:imagedata r:id="rId6" o:title=""/>
                </v:shape>
              </w:pic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78E6">
              <w:rPr>
                <w:b/>
                <w:bCs/>
                <w:i/>
                <w:iCs/>
                <w:color w:val="000000"/>
                <w:sz w:val="20"/>
                <w:szCs w:val="20"/>
              </w:rPr>
              <w:t>ISTITUTO COMPRENSIVO STATALE</w:t>
            </w:r>
          </w:p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78E6">
              <w:rPr>
                <w:b/>
                <w:bCs/>
                <w:i/>
                <w:iCs/>
                <w:color w:val="000000"/>
                <w:sz w:val="20"/>
                <w:szCs w:val="20"/>
              </w:rPr>
              <w:t>Scuola dell’Infanzia, Primaria e Secondaria di 1° grado</w:t>
            </w:r>
          </w:p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078E6">
              <w:rPr>
                <w:b/>
                <w:bCs/>
                <w:i/>
                <w:iCs/>
                <w:color w:val="000000"/>
                <w:sz w:val="20"/>
                <w:szCs w:val="20"/>
              </w:rPr>
              <w:t>“AMMIRATO-FALCONE”</w:t>
            </w:r>
          </w:p>
          <w:p w:rsidR="009F285A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078E6">
              <w:rPr>
                <w:i/>
                <w:iCs/>
                <w:color w:val="000000"/>
                <w:sz w:val="20"/>
                <w:szCs w:val="20"/>
              </w:rPr>
              <w:t>Via Raffaello Sanzio, 51 – LECCE</w:t>
            </w:r>
          </w:p>
          <w:p w:rsidR="00D078E6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078E6">
              <w:rPr>
                <w:color w:val="000000"/>
                <w:sz w:val="20"/>
                <w:szCs w:val="20"/>
              </w:rPr>
              <w:t xml:space="preserve">tel. 0832-345717 fax 0832-346283  C.M. LEIC89100T </w:t>
            </w:r>
          </w:p>
          <w:p w:rsidR="00D078E6" w:rsidRPr="00D078E6" w:rsidRDefault="009F285A" w:rsidP="00CC589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078E6">
              <w:rPr>
                <w:color w:val="000000"/>
                <w:sz w:val="20"/>
                <w:szCs w:val="20"/>
              </w:rPr>
              <w:t>C.F. 93099140753</w:t>
            </w:r>
            <w:r w:rsidR="00D078E6" w:rsidRPr="00D078E6">
              <w:rPr>
                <w:color w:val="000000"/>
                <w:sz w:val="20"/>
                <w:szCs w:val="20"/>
              </w:rPr>
              <w:t xml:space="preserve"> </w:t>
            </w:r>
            <w:r w:rsidRPr="00D078E6">
              <w:rPr>
                <w:color w:val="000000"/>
                <w:sz w:val="20"/>
                <w:szCs w:val="20"/>
              </w:rPr>
              <w:t xml:space="preserve">e-mail: </w:t>
            </w:r>
            <w:hyperlink r:id="rId7" w:history="1">
              <w:r w:rsidRPr="00D078E6">
                <w:rPr>
                  <w:color w:val="0000FF"/>
                  <w:sz w:val="20"/>
                  <w:szCs w:val="20"/>
                  <w:u w:val="single"/>
                </w:rPr>
                <w:t>leic89100t@istruzione.it</w:t>
              </w:r>
            </w:hyperlink>
            <w:r w:rsidRPr="00D078E6">
              <w:rPr>
                <w:color w:val="000000"/>
                <w:sz w:val="20"/>
                <w:szCs w:val="20"/>
              </w:rPr>
              <w:t xml:space="preserve"> pec: </w:t>
            </w:r>
            <w:r w:rsidR="00D078E6">
              <w:rPr>
                <w:color w:val="000000"/>
                <w:sz w:val="20"/>
                <w:szCs w:val="20"/>
              </w:rPr>
              <w:t xml:space="preserve"> </w:t>
            </w:r>
            <w:hyperlink r:id="rId8" w:history="1">
              <w:r w:rsidRPr="00D078E6">
                <w:rPr>
                  <w:color w:val="0000FF"/>
                  <w:sz w:val="20"/>
                  <w:szCs w:val="20"/>
                  <w:u w:val="single"/>
                </w:rPr>
                <w:t>leic89100t@pec.istruzione.it</w:t>
              </w:r>
            </w:hyperlink>
            <w:r w:rsidR="00D078E6">
              <w:rPr>
                <w:sz w:val="20"/>
                <w:szCs w:val="20"/>
              </w:rPr>
              <w:t xml:space="preserve"> </w:t>
            </w:r>
          </w:p>
          <w:p w:rsidR="009F285A" w:rsidRPr="00576C58" w:rsidRDefault="00D078E6" w:rsidP="00CC589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078E6">
              <w:rPr>
                <w:sz w:val="20"/>
                <w:szCs w:val="20"/>
              </w:rPr>
              <w:t xml:space="preserve"> </w:t>
            </w:r>
            <w:r w:rsidR="009F285A" w:rsidRPr="00576C58">
              <w:rPr>
                <w:color w:val="000000"/>
                <w:sz w:val="20"/>
                <w:szCs w:val="20"/>
              </w:rPr>
              <w:t>Sito web: www.ammiratofalcone.gov.it</w:t>
            </w:r>
          </w:p>
          <w:p w:rsidR="009F285A" w:rsidRPr="00576C58" w:rsidRDefault="009F285A" w:rsidP="00CC589A">
            <w:pPr>
              <w:tabs>
                <w:tab w:val="left" w:pos="525"/>
              </w:tabs>
              <w:jc w:val="center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9F285A" w:rsidRPr="00576C58" w:rsidRDefault="009F285A" w:rsidP="00CC589A">
            <w:pPr>
              <w:tabs>
                <w:tab w:val="left" w:pos="525"/>
              </w:tabs>
              <w:jc w:val="center"/>
            </w:pPr>
          </w:p>
          <w:p w:rsidR="009F285A" w:rsidRDefault="0018493B" w:rsidP="00CC589A">
            <w:pPr>
              <w:tabs>
                <w:tab w:val="left" w:pos="525"/>
              </w:tabs>
              <w:jc w:val="center"/>
            </w:pPr>
            <w:r>
              <w:pict>
                <v:shape id="_x0000_i1026" type="#_x0000_t75" style="width:78.75pt;height:52.5pt">
                  <v:imagedata r:id="rId9" o:title="logo diritti a scuola 2016_2"/>
                </v:shape>
              </w:pict>
            </w:r>
          </w:p>
        </w:tc>
      </w:tr>
    </w:tbl>
    <w:p w:rsidR="00AB61B5" w:rsidRDefault="00AB61B5" w:rsidP="00AB61B5">
      <w:pPr>
        <w:jc w:val="both"/>
      </w:pPr>
      <w:r>
        <w:t xml:space="preserve">Prot. n. </w:t>
      </w:r>
      <w:r>
        <w:tab/>
      </w:r>
      <w:r w:rsidR="002D3CB1">
        <w:t>1443/C23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Lecce, 22/02/2017</w:t>
      </w:r>
    </w:p>
    <w:p w:rsidR="002D3CB1" w:rsidRDefault="002D3CB1" w:rsidP="002D3CB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All’Albo</w:t>
      </w:r>
    </w:p>
    <w:p w:rsidR="002D3CB1" w:rsidRDefault="002D3CB1" w:rsidP="002D3CB1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Al Sito della Scuola </w:t>
      </w:r>
    </w:p>
    <w:p w:rsidR="00AB61B5" w:rsidRDefault="00AB61B5" w:rsidP="00AB61B5">
      <w:pPr>
        <w:jc w:val="center"/>
      </w:pPr>
    </w:p>
    <w:p w:rsidR="00C45618" w:rsidRPr="00D70FFE" w:rsidRDefault="00AB61B5" w:rsidP="00AB61B5">
      <w:pPr>
        <w:jc w:val="center"/>
        <w:rPr>
          <w:b/>
        </w:rPr>
      </w:pPr>
      <w:r w:rsidRPr="00D70FFE">
        <w:rPr>
          <w:b/>
        </w:rPr>
        <w:t>LA DIRIGENTE SCO</w:t>
      </w:r>
      <w:r w:rsidR="00EF24DA">
        <w:rPr>
          <w:b/>
        </w:rPr>
        <w:t>LA</w:t>
      </w:r>
      <w:r w:rsidRPr="00D70FFE">
        <w:rPr>
          <w:b/>
        </w:rPr>
        <w:t>STICA</w:t>
      </w:r>
    </w:p>
    <w:p w:rsidR="00AB61B5" w:rsidRDefault="00AB61B5" w:rsidP="00D55B85">
      <w:pPr>
        <w:spacing w:after="0" w:line="240" w:lineRule="auto"/>
        <w:jc w:val="both"/>
      </w:pPr>
      <w:r w:rsidRPr="00AB61B5">
        <w:rPr>
          <w:b/>
        </w:rPr>
        <w:t>VISTO</w:t>
      </w:r>
      <w:r>
        <w:t xml:space="preserve"> il D.P.R. n. 275 del 08/03/1999 “Regolamento recante norme in materia di autonomia delle istituzioni scolastiche”;</w:t>
      </w:r>
    </w:p>
    <w:p w:rsidR="00AB61B5" w:rsidRDefault="00AB61B5" w:rsidP="00D55B85">
      <w:pPr>
        <w:spacing w:after="0" w:line="240" w:lineRule="auto"/>
        <w:jc w:val="both"/>
      </w:pPr>
      <w:r>
        <w:rPr>
          <w:b/>
        </w:rPr>
        <w:t xml:space="preserve">VISTO </w:t>
      </w:r>
      <w:r>
        <w:t>il D.I. n. 44 del 01 febbraio 2001, regolamento concernente le “Istruzioni generali sulla gestione amministrativo contabile delle istituzioni scolastiche”;</w:t>
      </w:r>
    </w:p>
    <w:p w:rsidR="00AB61B5" w:rsidRDefault="00AB61B5" w:rsidP="00D55B85">
      <w:pPr>
        <w:spacing w:after="0" w:line="240" w:lineRule="auto"/>
        <w:jc w:val="both"/>
      </w:pPr>
      <w:r w:rsidRPr="00AB61B5">
        <w:rPr>
          <w:b/>
        </w:rPr>
        <w:t xml:space="preserve">VISTO </w:t>
      </w:r>
      <w:r>
        <w:t xml:space="preserve">il </w:t>
      </w:r>
      <w:proofErr w:type="spellStart"/>
      <w:r>
        <w:t>D.Lgs.</w:t>
      </w:r>
      <w:proofErr w:type="spellEnd"/>
      <w:r>
        <w:t xml:space="preserve"> n. 165 del 30 marzo 2001, “Norme generali sull’ordinamento del lavoro alle dipendenze delle Amministrazioni Pubbliche” e </w:t>
      </w:r>
      <w:proofErr w:type="spellStart"/>
      <w:r>
        <w:t>ss.mm.ii.</w:t>
      </w:r>
      <w:proofErr w:type="spellEnd"/>
      <w:r>
        <w:t>;</w:t>
      </w:r>
    </w:p>
    <w:p w:rsidR="00AB61B5" w:rsidRDefault="00AB61B5" w:rsidP="00D55B85">
      <w:pPr>
        <w:spacing w:after="0" w:line="240" w:lineRule="auto"/>
        <w:jc w:val="both"/>
      </w:pPr>
      <w:r w:rsidRPr="00AB61B5">
        <w:rPr>
          <w:b/>
        </w:rPr>
        <w:t>VISTO</w:t>
      </w:r>
      <w:r>
        <w:t xml:space="preserve"> che per l’attuazione dell’intervento progettuale, al fine di garantire l’arricchimento dell’offerta formativa, si rende necessario avvalersi di figure ESTERNE all’istituzione scolastica, eventi competenze specifiche;</w:t>
      </w:r>
    </w:p>
    <w:p w:rsidR="00AB61B5" w:rsidRDefault="00AB61B5" w:rsidP="00D55B85">
      <w:pPr>
        <w:spacing w:after="0" w:line="240" w:lineRule="auto"/>
        <w:jc w:val="both"/>
      </w:pPr>
      <w:r w:rsidRPr="00AB61B5">
        <w:rPr>
          <w:b/>
        </w:rPr>
        <w:t>VISTO</w:t>
      </w:r>
      <w:r>
        <w:t xml:space="preserve"> l’avviso prot. n. 341/c14 del 23/01/2017 relativo alla selezione di Esperto Esterno o Interno all’Amministrazione Scolastica per la realizzazione del progetto “Conversazione in Lingua Spagnola” previsto per l’Istituto comprensivo ed inserito nel Piano dell’Offerta formativa per l’anno scolastico 2016/2017</w:t>
      </w:r>
      <w:r w:rsidR="00D70FFE">
        <w:t>;</w:t>
      </w:r>
    </w:p>
    <w:p w:rsidR="00D55B85" w:rsidRDefault="00D55B85" w:rsidP="00D55B85">
      <w:pPr>
        <w:spacing w:after="0" w:line="240" w:lineRule="auto"/>
        <w:jc w:val="both"/>
      </w:pPr>
      <w:r w:rsidRPr="00D55B85">
        <w:rPr>
          <w:b/>
        </w:rPr>
        <w:t>VISTE</w:t>
      </w:r>
      <w:r>
        <w:t xml:space="preserve"> le domande di disponibilità corredate da curriculum pervenute nei tempi previsti;</w:t>
      </w:r>
    </w:p>
    <w:p w:rsidR="00AB61B5" w:rsidRDefault="00AB61B5" w:rsidP="00D55B85">
      <w:pPr>
        <w:spacing w:after="0" w:line="240" w:lineRule="auto"/>
        <w:jc w:val="both"/>
      </w:pPr>
      <w:r>
        <w:rPr>
          <w:b/>
        </w:rPr>
        <w:t xml:space="preserve">VISTO </w:t>
      </w:r>
      <w:r w:rsidR="00D55B85">
        <w:t>l’elenco graduato proposto dalla Commissione.</w:t>
      </w:r>
    </w:p>
    <w:p w:rsidR="00D55B85" w:rsidRDefault="00D55B85" w:rsidP="00D55B85">
      <w:pPr>
        <w:spacing w:after="0" w:line="240" w:lineRule="auto"/>
        <w:jc w:val="center"/>
        <w:rPr>
          <w:b/>
        </w:rPr>
      </w:pPr>
    </w:p>
    <w:p w:rsidR="00D70FFE" w:rsidRPr="00D70FFE" w:rsidRDefault="00D70FFE" w:rsidP="00D55B85">
      <w:pPr>
        <w:spacing w:after="0" w:line="240" w:lineRule="auto"/>
        <w:jc w:val="center"/>
        <w:rPr>
          <w:b/>
        </w:rPr>
      </w:pPr>
      <w:r w:rsidRPr="00D70FFE">
        <w:rPr>
          <w:b/>
        </w:rPr>
        <w:t xml:space="preserve">EMANA </w:t>
      </w:r>
    </w:p>
    <w:p w:rsidR="00D70FFE" w:rsidRDefault="00D70FFE" w:rsidP="00D55B85">
      <w:pPr>
        <w:spacing w:after="0" w:line="240" w:lineRule="auto"/>
        <w:jc w:val="both"/>
      </w:pPr>
      <w:r>
        <w:t xml:space="preserve">il seguente Decreto di pubblicazione della graduatoria </w:t>
      </w:r>
      <w:r w:rsidR="002D3CB1">
        <w:t xml:space="preserve">di </w:t>
      </w:r>
      <w:r>
        <w:t xml:space="preserve">esperti </w:t>
      </w:r>
      <w:r w:rsidR="002D3CB1">
        <w:t xml:space="preserve">madrelingua </w:t>
      </w:r>
      <w:r>
        <w:t>Spagnolo</w:t>
      </w:r>
    </w:p>
    <w:p w:rsidR="00D55B85" w:rsidRDefault="00D55B85" w:rsidP="00D55B85">
      <w:pPr>
        <w:spacing w:after="0" w:line="240" w:lineRule="auto"/>
        <w:jc w:val="both"/>
      </w:pPr>
    </w:p>
    <w:tbl>
      <w:tblPr>
        <w:tblStyle w:val="Grigliatabella"/>
        <w:tblW w:w="5000" w:type="pct"/>
        <w:tblLook w:val="04A0"/>
      </w:tblPr>
      <w:tblGrid>
        <w:gridCol w:w="6630"/>
        <w:gridCol w:w="1133"/>
        <w:gridCol w:w="2091"/>
      </w:tblGrid>
      <w:tr w:rsidR="00310DFB" w:rsidRPr="0053411F" w:rsidTr="00310DFB">
        <w:tc>
          <w:tcPr>
            <w:tcW w:w="3364" w:type="pct"/>
          </w:tcPr>
          <w:p w:rsidR="00310DFB" w:rsidRPr="0053411F" w:rsidRDefault="00310DFB" w:rsidP="00D55B85">
            <w:pPr>
              <w:jc w:val="both"/>
              <w:rPr>
                <w:b/>
              </w:rPr>
            </w:pPr>
            <w:r w:rsidRPr="0053411F">
              <w:rPr>
                <w:b/>
              </w:rPr>
              <w:t>Nominativo</w:t>
            </w:r>
          </w:p>
        </w:tc>
        <w:tc>
          <w:tcPr>
            <w:tcW w:w="575" w:type="pct"/>
          </w:tcPr>
          <w:p w:rsidR="00310DFB" w:rsidRPr="0053411F" w:rsidRDefault="00310DFB" w:rsidP="00D55B85">
            <w:pPr>
              <w:jc w:val="both"/>
              <w:rPr>
                <w:b/>
              </w:rPr>
            </w:pPr>
            <w:r w:rsidRPr="0053411F">
              <w:rPr>
                <w:b/>
              </w:rPr>
              <w:t xml:space="preserve">Posizione </w:t>
            </w:r>
          </w:p>
        </w:tc>
        <w:tc>
          <w:tcPr>
            <w:tcW w:w="1061" w:type="pct"/>
          </w:tcPr>
          <w:p w:rsidR="00310DFB" w:rsidRPr="0053411F" w:rsidRDefault="00310DFB" w:rsidP="00D55B85">
            <w:pPr>
              <w:jc w:val="both"/>
              <w:rPr>
                <w:b/>
              </w:rPr>
            </w:pPr>
            <w:r>
              <w:rPr>
                <w:b/>
              </w:rPr>
              <w:t>Punteggio</w:t>
            </w:r>
          </w:p>
        </w:tc>
      </w:tr>
      <w:tr w:rsidR="00310DFB" w:rsidTr="00310DFB">
        <w:tc>
          <w:tcPr>
            <w:tcW w:w="3364" w:type="pct"/>
          </w:tcPr>
          <w:p w:rsidR="00310DFB" w:rsidRDefault="00310DFB" w:rsidP="00D55B85">
            <w:pPr>
              <w:jc w:val="both"/>
            </w:pPr>
          </w:p>
        </w:tc>
        <w:tc>
          <w:tcPr>
            <w:tcW w:w="575" w:type="pct"/>
          </w:tcPr>
          <w:p w:rsidR="00310DFB" w:rsidRDefault="00310DFB" w:rsidP="00D55B85">
            <w:pPr>
              <w:jc w:val="both"/>
            </w:pPr>
          </w:p>
        </w:tc>
        <w:tc>
          <w:tcPr>
            <w:tcW w:w="1061" w:type="pct"/>
          </w:tcPr>
          <w:p w:rsidR="00310DFB" w:rsidRDefault="00310DFB" w:rsidP="00D55B85">
            <w:pPr>
              <w:jc w:val="both"/>
            </w:pPr>
          </w:p>
        </w:tc>
      </w:tr>
      <w:tr w:rsidR="00310DFB" w:rsidTr="00310DFB">
        <w:tc>
          <w:tcPr>
            <w:tcW w:w="3364" w:type="pct"/>
          </w:tcPr>
          <w:p w:rsidR="00310DFB" w:rsidRDefault="00310DFB" w:rsidP="00D55B85">
            <w:pPr>
              <w:jc w:val="both"/>
            </w:pPr>
            <w:r>
              <w:t>Gagliardi Gabriela</w:t>
            </w:r>
            <w:r w:rsidR="00D55B85">
              <w:t xml:space="preserve"> Cecilia</w:t>
            </w:r>
          </w:p>
        </w:tc>
        <w:tc>
          <w:tcPr>
            <w:tcW w:w="575" w:type="pct"/>
          </w:tcPr>
          <w:p w:rsidR="00310DFB" w:rsidRDefault="00310DFB" w:rsidP="00D55B85">
            <w:pPr>
              <w:jc w:val="center"/>
            </w:pPr>
            <w:r>
              <w:t>1</w:t>
            </w:r>
          </w:p>
        </w:tc>
        <w:tc>
          <w:tcPr>
            <w:tcW w:w="1061" w:type="pct"/>
          </w:tcPr>
          <w:p w:rsidR="00310DFB" w:rsidRDefault="00310DFB" w:rsidP="00D55B85">
            <w:pPr>
              <w:jc w:val="center"/>
            </w:pPr>
            <w:r>
              <w:t>95</w:t>
            </w:r>
          </w:p>
        </w:tc>
      </w:tr>
      <w:tr w:rsidR="00310DFB" w:rsidTr="00310DFB">
        <w:tc>
          <w:tcPr>
            <w:tcW w:w="3364" w:type="pct"/>
          </w:tcPr>
          <w:p w:rsidR="00310DFB" w:rsidRPr="00D55B85" w:rsidRDefault="00310DFB" w:rsidP="00D55B85">
            <w:pPr>
              <w:jc w:val="both"/>
              <w:rPr>
                <w:rFonts w:cstheme="minorHAnsi"/>
              </w:rPr>
            </w:pPr>
            <w:proofErr w:type="spellStart"/>
            <w:r w:rsidRPr="00D55B85">
              <w:rPr>
                <w:rFonts w:cstheme="minorHAnsi"/>
              </w:rPr>
              <w:t>Gonz</w:t>
            </w:r>
            <w:r w:rsidR="00D55B85" w:rsidRPr="00D55B85">
              <w:rPr>
                <w:rFonts w:cstheme="minorHAnsi"/>
              </w:rPr>
              <w:t>á</w:t>
            </w:r>
            <w:r w:rsidRPr="00D55B85">
              <w:rPr>
                <w:rFonts w:cstheme="minorHAnsi"/>
              </w:rPr>
              <w:t>les</w:t>
            </w:r>
            <w:proofErr w:type="spellEnd"/>
            <w:r w:rsidRPr="00D55B85">
              <w:rPr>
                <w:rFonts w:cstheme="minorHAnsi"/>
              </w:rPr>
              <w:t xml:space="preserve"> </w:t>
            </w:r>
            <w:proofErr w:type="spellStart"/>
            <w:r w:rsidRPr="00D55B85">
              <w:rPr>
                <w:rFonts w:cstheme="minorHAnsi"/>
              </w:rPr>
              <w:t>Mart</w:t>
            </w:r>
            <w:r w:rsidR="00D55B85" w:rsidRPr="00D55B85">
              <w:rPr>
                <w:rFonts w:cstheme="minorHAnsi"/>
              </w:rPr>
              <w:t>ĺ</w:t>
            </w:r>
            <w:r w:rsidRPr="00D55B85">
              <w:rPr>
                <w:rFonts w:cstheme="minorHAnsi"/>
              </w:rPr>
              <w:t>n</w:t>
            </w:r>
            <w:proofErr w:type="spellEnd"/>
            <w:r w:rsidRPr="00D55B85">
              <w:rPr>
                <w:rFonts w:cstheme="minorHAnsi"/>
              </w:rPr>
              <w:t xml:space="preserve"> Elisa Cristina</w:t>
            </w:r>
          </w:p>
        </w:tc>
        <w:tc>
          <w:tcPr>
            <w:tcW w:w="575" w:type="pct"/>
          </w:tcPr>
          <w:p w:rsidR="00310DFB" w:rsidRDefault="00310DFB" w:rsidP="00D55B85">
            <w:pPr>
              <w:jc w:val="center"/>
            </w:pPr>
            <w:r>
              <w:t>2</w:t>
            </w:r>
          </w:p>
        </w:tc>
        <w:tc>
          <w:tcPr>
            <w:tcW w:w="1061" w:type="pct"/>
          </w:tcPr>
          <w:p w:rsidR="00310DFB" w:rsidRDefault="00310DFB" w:rsidP="00D55B85">
            <w:pPr>
              <w:jc w:val="center"/>
            </w:pPr>
            <w:r>
              <w:t>74</w:t>
            </w:r>
          </w:p>
        </w:tc>
      </w:tr>
      <w:tr w:rsidR="00310DFB" w:rsidTr="00310DFB">
        <w:tc>
          <w:tcPr>
            <w:tcW w:w="3364" w:type="pct"/>
          </w:tcPr>
          <w:p w:rsidR="00310DFB" w:rsidRDefault="00310DFB" w:rsidP="00D55B85">
            <w:pPr>
              <w:jc w:val="both"/>
            </w:pPr>
            <w:proofErr w:type="spellStart"/>
            <w:r>
              <w:t>Fernandez</w:t>
            </w:r>
            <w:proofErr w:type="spellEnd"/>
            <w:r>
              <w:t xml:space="preserve"> </w:t>
            </w:r>
            <w:proofErr w:type="spellStart"/>
            <w:r w:rsidR="00D55B85">
              <w:t>Alonso-Villalobos</w:t>
            </w:r>
            <w:proofErr w:type="spellEnd"/>
            <w:r w:rsidR="00D55B85">
              <w:t xml:space="preserve"> </w:t>
            </w:r>
            <w:r>
              <w:t>Clara</w:t>
            </w:r>
          </w:p>
        </w:tc>
        <w:tc>
          <w:tcPr>
            <w:tcW w:w="575" w:type="pct"/>
          </w:tcPr>
          <w:p w:rsidR="00310DFB" w:rsidRDefault="00310DFB" w:rsidP="00D55B85">
            <w:pPr>
              <w:jc w:val="center"/>
            </w:pPr>
            <w:r>
              <w:t>3</w:t>
            </w:r>
          </w:p>
        </w:tc>
        <w:tc>
          <w:tcPr>
            <w:tcW w:w="1061" w:type="pct"/>
          </w:tcPr>
          <w:p w:rsidR="00310DFB" w:rsidRDefault="00310DFB" w:rsidP="00D55B85">
            <w:pPr>
              <w:jc w:val="center"/>
            </w:pPr>
            <w:r>
              <w:t>70</w:t>
            </w:r>
          </w:p>
        </w:tc>
      </w:tr>
      <w:tr w:rsidR="00310DFB" w:rsidTr="00310DFB">
        <w:tc>
          <w:tcPr>
            <w:tcW w:w="3364" w:type="pct"/>
          </w:tcPr>
          <w:p w:rsidR="00310DFB" w:rsidRDefault="00310DFB" w:rsidP="00D55B85">
            <w:pPr>
              <w:jc w:val="both"/>
            </w:pPr>
            <w:proofErr w:type="spellStart"/>
            <w:r>
              <w:t>Lofari</w:t>
            </w:r>
            <w:proofErr w:type="spellEnd"/>
            <w:r>
              <w:t xml:space="preserve"> Elvis</w:t>
            </w:r>
          </w:p>
        </w:tc>
        <w:tc>
          <w:tcPr>
            <w:tcW w:w="575" w:type="pct"/>
          </w:tcPr>
          <w:p w:rsidR="00310DFB" w:rsidRDefault="00310DFB" w:rsidP="00D55B85">
            <w:pPr>
              <w:jc w:val="center"/>
            </w:pPr>
            <w:r>
              <w:t>4</w:t>
            </w:r>
          </w:p>
        </w:tc>
        <w:tc>
          <w:tcPr>
            <w:tcW w:w="1061" w:type="pct"/>
          </w:tcPr>
          <w:p w:rsidR="00310DFB" w:rsidRDefault="00310DFB" w:rsidP="00D55B85">
            <w:pPr>
              <w:jc w:val="center"/>
            </w:pPr>
            <w:r>
              <w:t>12,50</w:t>
            </w:r>
          </w:p>
        </w:tc>
      </w:tr>
    </w:tbl>
    <w:p w:rsidR="006108C7" w:rsidRPr="002B2F87" w:rsidRDefault="006108C7" w:rsidP="006108C7">
      <w:pPr>
        <w:rPr>
          <w:lang w:val="en-GB"/>
        </w:rPr>
      </w:pPr>
    </w:p>
    <w:tbl>
      <w:tblPr>
        <w:tblStyle w:val="Grigliatabell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51"/>
        <w:gridCol w:w="1952"/>
        <w:gridCol w:w="4567"/>
      </w:tblGrid>
      <w:tr w:rsidR="006108C7" w:rsidTr="00693CB6">
        <w:tc>
          <w:tcPr>
            <w:tcW w:w="3151" w:type="dxa"/>
          </w:tcPr>
          <w:p w:rsidR="006108C7" w:rsidRPr="002B2F87" w:rsidRDefault="006108C7" w:rsidP="00693CB6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1952" w:type="dxa"/>
          </w:tcPr>
          <w:p w:rsidR="006108C7" w:rsidRPr="002B2F87" w:rsidRDefault="006108C7" w:rsidP="00693CB6">
            <w:pPr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4567" w:type="dxa"/>
          </w:tcPr>
          <w:p w:rsidR="006108C7" w:rsidRDefault="006108C7" w:rsidP="00693C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DIRIGENTE SCOLASTICA</w:t>
            </w:r>
          </w:p>
        </w:tc>
      </w:tr>
      <w:tr w:rsidR="006108C7" w:rsidTr="00693CB6">
        <w:tc>
          <w:tcPr>
            <w:tcW w:w="3151" w:type="dxa"/>
          </w:tcPr>
          <w:p w:rsidR="006108C7" w:rsidRDefault="006108C7" w:rsidP="00693C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6108C7" w:rsidRDefault="006108C7" w:rsidP="00693C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</w:tcPr>
          <w:p w:rsidR="006108C7" w:rsidRDefault="006108C7" w:rsidP="00693C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BRUNA MORENA</w:t>
            </w:r>
          </w:p>
        </w:tc>
      </w:tr>
      <w:tr w:rsidR="006108C7" w:rsidTr="00693CB6">
        <w:tc>
          <w:tcPr>
            <w:tcW w:w="3151" w:type="dxa"/>
          </w:tcPr>
          <w:p w:rsidR="006108C7" w:rsidRDefault="006108C7" w:rsidP="00693C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52" w:type="dxa"/>
          </w:tcPr>
          <w:p w:rsidR="006108C7" w:rsidRDefault="006108C7" w:rsidP="00693C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7" w:type="dxa"/>
          </w:tcPr>
          <w:p w:rsidR="006108C7" w:rsidRDefault="006108C7" w:rsidP="00693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Firma autografa sostituita a mezzo stampa ai sensi</w:t>
            </w:r>
          </w:p>
          <w:p w:rsidR="006108C7" w:rsidRPr="00A649C3" w:rsidRDefault="006108C7" w:rsidP="00693CB6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dell’art. 3 comma 2 del D.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Lgs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n. 39/1993</w:t>
            </w:r>
            <w:r>
              <w:rPr>
                <w:sz w:val="24"/>
                <w:szCs w:val="24"/>
                <w:vertAlign w:val="superscript"/>
              </w:rPr>
              <w:t xml:space="preserve"> </w:t>
            </w:r>
          </w:p>
        </w:tc>
      </w:tr>
    </w:tbl>
    <w:p w:rsidR="00495BDB" w:rsidRDefault="00495BDB" w:rsidP="006108C7">
      <w:pPr>
        <w:jc w:val="both"/>
        <w:rPr>
          <w:sz w:val="24"/>
          <w:szCs w:val="24"/>
        </w:rPr>
      </w:pPr>
    </w:p>
    <w:sectPr w:rsidR="00495BDB" w:rsidSect="009F7828"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F285A"/>
    <w:rsid w:val="00031942"/>
    <w:rsid w:val="001417B6"/>
    <w:rsid w:val="00153036"/>
    <w:rsid w:val="001726B2"/>
    <w:rsid w:val="0018493B"/>
    <w:rsid w:val="0028043F"/>
    <w:rsid w:val="002D3CB1"/>
    <w:rsid w:val="00310DFB"/>
    <w:rsid w:val="00343BFF"/>
    <w:rsid w:val="00354B18"/>
    <w:rsid w:val="003B750F"/>
    <w:rsid w:val="00495BDB"/>
    <w:rsid w:val="0053411F"/>
    <w:rsid w:val="005705FF"/>
    <w:rsid w:val="00576C58"/>
    <w:rsid w:val="005E3662"/>
    <w:rsid w:val="00605C3C"/>
    <w:rsid w:val="006108C7"/>
    <w:rsid w:val="006E6924"/>
    <w:rsid w:val="009A4EFD"/>
    <w:rsid w:val="009F285A"/>
    <w:rsid w:val="009F7828"/>
    <w:rsid w:val="00AB61B5"/>
    <w:rsid w:val="00BD40CA"/>
    <w:rsid w:val="00C842B0"/>
    <w:rsid w:val="00C939E1"/>
    <w:rsid w:val="00C95D6D"/>
    <w:rsid w:val="00C97041"/>
    <w:rsid w:val="00CF6E0E"/>
    <w:rsid w:val="00D078E6"/>
    <w:rsid w:val="00D55B85"/>
    <w:rsid w:val="00D7070D"/>
    <w:rsid w:val="00D70FFE"/>
    <w:rsid w:val="00DB449D"/>
    <w:rsid w:val="00E01EC5"/>
    <w:rsid w:val="00EB55E0"/>
    <w:rsid w:val="00EF24DA"/>
    <w:rsid w:val="00F11573"/>
    <w:rsid w:val="00FD2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1573"/>
  </w:style>
  <w:style w:type="paragraph" w:styleId="Titolo2">
    <w:name w:val="heading 2"/>
    <w:basedOn w:val="Normale"/>
    <w:next w:val="Normale"/>
    <w:link w:val="Titolo2Carattere"/>
    <w:qFormat/>
    <w:rsid w:val="00D078E6"/>
    <w:pPr>
      <w:keepNext/>
      <w:tabs>
        <w:tab w:val="left" w:pos="1095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F2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9F285A"/>
    <w:pPr>
      <w:spacing w:after="0"/>
    </w:pPr>
    <w:rPr>
      <w:rFonts w:ascii="Arial" w:eastAsia="Arial" w:hAnsi="Arial" w:cs="Arial"/>
      <w:color w:val="00000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078E6"/>
    <w:rPr>
      <w:rFonts w:ascii="Times New Roman" w:eastAsia="Times New Roman" w:hAnsi="Times New Roman" w:cs="Times New Roman"/>
      <w:b/>
      <w:bCs/>
      <w:sz w:val="18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9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ic89100t@pec.istruzione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eic89100t@istruzione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DC56F-093A-435E-9609-317A9EF51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Utente1</cp:lastModifiedBy>
  <cp:revision>2</cp:revision>
  <cp:lastPrinted>2017-02-22T16:21:00Z</cp:lastPrinted>
  <dcterms:created xsi:type="dcterms:W3CDTF">2017-02-22T16:33:00Z</dcterms:created>
  <dcterms:modified xsi:type="dcterms:W3CDTF">2017-02-22T16:33:00Z</dcterms:modified>
</cp:coreProperties>
</file>